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Torretta-Legnago,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rural hamlet on the Canalbianco canal, Torretta-Legnago is one of Italy's most authentic river cruise stops — no tourist crowds, just flat farmland, lock systems, and a short ride to Verona or Mantua.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8-10 hrs · 💶 Euro (EUR) · 🗣️ Italian · 🚴 Great cycling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 on Canalbianco canal; walk-off gangway,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Legnago town is ~5.5 km north — taxi, ship shuttle, or bike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Verona day trips, cycling canal levees, quiet Italian countryside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Teatro Salieri and the Torrione fortress tower in Legnago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€20–30 — Taxis can be arranged from the pier to Legnago city center (~13 km). Expect roughly €20–30 each way based on standard 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Verona — Arena, Juliet's Balcony &amp; Piazzas — </w:t>
      </w:r>
      <w:r>
        <w:rPr>
          <w:rFonts w:ascii="Arial" w:hAnsi="Arial" w:cs="Arial"/>
          <w:b w:val="0"/>
          <w:i w:val="0"/>
          <w:sz w:val="20"/>
        </w:rPr>
        <w:t>Italy's most romantic city is 45 minutes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Mantua — Gonzaga Renaissance Palaces — </w:t>
      </w:r>
      <w:r>
        <w:rPr>
          <w:rFonts w:ascii="Arial" w:hAnsi="Arial" w:cs="Arial"/>
          <w:b w:val="0"/>
          <w:i w:val="0"/>
          <w:sz w:val="20"/>
        </w:rPr>
        <w:t>Mantua (Mantova) is a UNESCO-listed Renaissance gem surrounded by lakes.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Legnago — Salieri's Birthplace &amp; Torrione — </w:t>
      </w:r>
      <w:r>
        <w:rPr>
          <w:rFonts w:ascii="Arial" w:hAnsi="Arial" w:cs="Arial"/>
          <w:b w:val="0"/>
          <w:i w:val="0"/>
          <w:sz w:val="20"/>
        </w:rPr>
        <w:t>The town of Legnago honors its most famous son, composer Antonio Salieri, with a named theater and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&amp; River Cycling — Canalbianco Levees — </w:t>
      </w:r>
      <w:r>
        <w:rPr>
          <w:rFonts w:ascii="Arial" w:hAnsi="Arial" w:cs="Arial"/>
          <w:b w:val="0"/>
          <w:i w:val="0"/>
          <w:sz w:val="20"/>
        </w:rPr>
        <w:t>The Veneto is pancake-flat and perfect for cycling.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Ferrara — Moated Renaissance City — </w:t>
      </w:r>
      <w:r>
        <w:rPr>
          <w:rFonts w:ascii="Arial" w:hAnsi="Arial" w:cs="Arial"/>
          <w:b w:val="0"/>
          <w:i w:val="0"/>
          <w:sz w:val="20"/>
        </w:rPr>
        <w:t>Ferrara's fairy-tale Estense Castle with its moat and towers, plus the massive medieval city walls (still intact and walkable)…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Legnago Town Center Walk: </w:t>
      </w:r>
      <w:r>
        <w:rPr>
          <w:rFonts w:ascii="Arial" w:hAnsi="Arial" w:cs="Arial"/>
          <w:b w:val="0"/>
          <w:i w:val="0"/>
          <w:sz w:val="20"/>
        </w:rPr>
        <w:t>2-3 km loop • Easy • ~1 hr — From Piazza Libertà, see the Torrione tower and the remnants of the old fortifications, then head…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Canalbianco Levee Stroll: </w:t>
      </w:r>
      <w:r>
        <w:rPr>
          <w:rFonts w:ascii="Arial" w:hAnsi="Arial" w:cs="Arial"/>
          <w:b w:val="0"/>
          <w:i w:val="0"/>
          <w:sz w:val="20"/>
        </w:rPr>
        <w:t>Easy • Flat • As long as you like — From the ship mooring, walk along the raised levee path beside the Canalbianco canal.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cruiseports.org/torretta-legnago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Torretta-Legnago,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rretta-legnag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"Le Vallette"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Comunale di Legnago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Associazione Radici in Movimento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Oasi La Verbena Adige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of Montagnana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Fioroni Museum Foundation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Correr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Torrione di Legnago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