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Roseau, Dominica,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Dominica is the Caribbean's wild child — no sprawling white-sand beaches, no duty-free malls, just 365 rivers, volcanic peaks, twin waterfalls, and the world's second-largest boiling lake. Arrive ready to get muddy.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(downtown berth) · 🕒 Typical call: 7-9 hrs · 💵 USD widely accepted / EC Dollar · 🗣️ English (Creole patois) · 🌿 Nature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Roseau Cruise Berth — steps from downtown; Woodbridge Bay (overflow, 1.5 mi north)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from main berth; 20-30 min walk (or $3-5 taxi) from Woodbridge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Rainforest hikes, waterfalls, hot springs, snorkeling,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Trafalgar Falls (20 min), Titou Gorge swim, Champagne Reef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USD — Government-regulated taxis wait at the pier. Fare to downtown is $5–10 USD; longer island trips cost more. Confirm the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Trafalgar Falls — </w:t>
      </w:r>
      <w:r>
        <w:rPr>
          <w:rFonts w:ascii="Arial" w:hAnsi="Arial" w:cs="Arial"/>
          <w:b w:val="0"/>
          <w:i w:val="0"/>
          <w:sz w:val="20"/>
        </w:rPr>
        <w:t>Twin 'Mother and Father' waterfalls cascade into cool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Titou Gorge Swim — </w:t>
      </w:r>
      <w:r>
        <w:rPr>
          <w:rFonts w:ascii="Arial" w:hAnsi="Arial" w:cs="Arial"/>
          <w:b w:val="0"/>
          <w:i w:val="0"/>
          <w:sz w:val="20"/>
        </w:rPr>
        <w:t>Swim through a narrow volcanic-rock gorge between towering canyon walls to a hidden waterfall cave.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Boiling Lake Hike — </w:t>
      </w:r>
      <w:r>
        <w:rPr>
          <w:rFonts w:ascii="Arial" w:hAnsi="Arial" w:cs="Arial"/>
          <w:b w:val="0"/>
          <w:i w:val="0"/>
          <w:sz w:val="20"/>
        </w:rPr>
        <w:t>The world's second-largest flooded fumarole sits at 2,600 ft elevation inside Morne Trois Pitons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Wotten Waven Hot Springs — </w:t>
      </w:r>
      <w:r>
        <w:rPr>
          <w:rFonts w:ascii="Arial" w:hAnsi="Arial" w:cs="Arial"/>
          <w:b w:val="0"/>
          <w:i w:val="0"/>
          <w:sz w:val="20"/>
        </w:rPr>
        <w:t>Natural sulphur hot springs in the rainforest, about 25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Reef Snorkel — </w:t>
      </w:r>
      <w:r>
        <w:rPr>
          <w:rFonts w:ascii="Arial" w:hAnsi="Arial" w:cs="Arial"/>
          <w:b w:val="0"/>
          <w:i w:val="0"/>
          <w:sz w:val="20"/>
        </w:rPr>
        <w:t>Volcanic vents on the seafloor release continuous streams of warm bubbles, making you feel like you're swimming inside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Bayfront &amp; Old Market Stroll: </w:t>
      </w:r>
      <w:r>
        <w:rPr>
          <w:rFonts w:ascii="Arial" w:hAnsi="Arial" w:cs="Arial"/>
          <w:b w:val="0"/>
          <w:i w:val="0"/>
          <w:sz w:val="20"/>
        </w:rPr>
        <w:t>30-45 min · Easy · Free — From the cruise pier, walk the Dame Eugenia Charles Boulevard bayfront to the Old Market Plaza…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 Gardens &amp; Morne Bruce View: </w:t>
      </w:r>
      <w:r>
        <w:rPr>
          <w:rFonts w:ascii="Arial" w:hAnsi="Arial" w:cs="Arial"/>
          <w:b w:val="0"/>
          <w:i w:val="0"/>
          <w:sz w:val="20"/>
        </w:rPr>
        <w:t>1.5-2 hrs · Easy-Moderate · Free — Walk 10-15 min from the pier to the free Dominica Botanic Gardens.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5:36AM–6:26PM · Jul 5:42AM–6:39PM · Sep 5:53AM–6:07PM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cruiseports.org/roseau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Roseau, Dominica,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e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Champagne Reef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Dominica Botanic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Extreme Dominica - Canyon Experience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Titou Gorge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Papillote Tropical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Dominica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Morne Trois Pitons National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